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C6D" w:rsidRDefault="00E4389F">
      <w:pPr>
        <w:rPr>
          <w:b/>
          <w:u w:val="thick"/>
        </w:rPr>
      </w:pPr>
      <w:bookmarkStart w:id="0" w:name="_GoBack"/>
      <w:bookmarkEnd w:id="0"/>
      <w:r w:rsidRPr="00E4389F">
        <w:rPr>
          <w:b/>
          <w:u w:val="thick"/>
        </w:rPr>
        <w:t xml:space="preserve">Understanding and Applying Dr. </w:t>
      </w:r>
      <w:proofErr w:type="spellStart"/>
      <w:r w:rsidRPr="00E4389F">
        <w:rPr>
          <w:b/>
          <w:u w:val="thick"/>
        </w:rPr>
        <w:t>Bondarchuk’s</w:t>
      </w:r>
      <w:proofErr w:type="spellEnd"/>
      <w:r w:rsidRPr="00E4389F">
        <w:rPr>
          <w:b/>
          <w:u w:val="thick"/>
        </w:rPr>
        <w:t xml:space="preserve"> System</w:t>
      </w:r>
    </w:p>
    <w:p w:rsidR="00E4389F" w:rsidRDefault="00E4389F">
      <w:pPr>
        <w:rPr>
          <w:b/>
          <w:u w:val="thick"/>
        </w:rPr>
      </w:pPr>
    </w:p>
    <w:p w:rsidR="00E4389F" w:rsidRDefault="00E4389F" w:rsidP="00E4389F">
      <w:pPr>
        <w:pStyle w:val="ListParagraph"/>
        <w:numPr>
          <w:ilvl w:val="0"/>
          <w:numId w:val="1"/>
        </w:numPr>
      </w:pPr>
      <w:r>
        <w:t>Objective of the system</w:t>
      </w:r>
    </w:p>
    <w:p w:rsidR="00E4389F" w:rsidRDefault="00E4389F" w:rsidP="00E4389F">
      <w:pPr>
        <w:pStyle w:val="ListParagraph"/>
        <w:numPr>
          <w:ilvl w:val="1"/>
          <w:numId w:val="1"/>
        </w:numPr>
      </w:pPr>
      <w:r>
        <w:t>How it differs from traditional periodization</w:t>
      </w:r>
    </w:p>
    <w:p w:rsidR="00E4389F" w:rsidRDefault="00E4389F" w:rsidP="00E4389F">
      <w:pPr>
        <w:pStyle w:val="ListParagraph"/>
        <w:numPr>
          <w:ilvl w:val="0"/>
          <w:numId w:val="1"/>
        </w:numPr>
      </w:pPr>
      <w:r>
        <w:t>Exercises Classification</w:t>
      </w:r>
    </w:p>
    <w:p w:rsidR="00E4389F" w:rsidRDefault="00E4389F" w:rsidP="00E4389F">
      <w:pPr>
        <w:pStyle w:val="ListParagraph"/>
        <w:numPr>
          <w:ilvl w:val="1"/>
          <w:numId w:val="1"/>
        </w:numPr>
      </w:pPr>
      <w:r>
        <w:t>CE</w:t>
      </w:r>
    </w:p>
    <w:p w:rsidR="00E4389F" w:rsidRDefault="00E4389F" w:rsidP="00E4389F">
      <w:pPr>
        <w:pStyle w:val="ListParagraph"/>
        <w:numPr>
          <w:ilvl w:val="1"/>
          <w:numId w:val="1"/>
        </w:numPr>
      </w:pPr>
      <w:r>
        <w:t>SDE</w:t>
      </w:r>
    </w:p>
    <w:p w:rsidR="00E4389F" w:rsidRDefault="00E4389F" w:rsidP="00E4389F">
      <w:pPr>
        <w:pStyle w:val="ListParagraph"/>
        <w:numPr>
          <w:ilvl w:val="1"/>
          <w:numId w:val="1"/>
        </w:numPr>
      </w:pPr>
      <w:r>
        <w:t>SPE</w:t>
      </w:r>
    </w:p>
    <w:p w:rsidR="00E4389F" w:rsidRDefault="00E4389F" w:rsidP="00E4389F">
      <w:pPr>
        <w:pStyle w:val="ListParagraph"/>
        <w:numPr>
          <w:ilvl w:val="1"/>
          <w:numId w:val="1"/>
        </w:numPr>
      </w:pPr>
      <w:r>
        <w:t>GPE</w:t>
      </w:r>
    </w:p>
    <w:p w:rsidR="00E4389F" w:rsidRDefault="00E4389F" w:rsidP="00E4389F">
      <w:pPr>
        <w:pStyle w:val="ListParagraph"/>
        <w:numPr>
          <w:ilvl w:val="0"/>
          <w:numId w:val="1"/>
        </w:numPr>
      </w:pPr>
      <w:r>
        <w:t>Intensities Used for Training</w:t>
      </w:r>
    </w:p>
    <w:p w:rsidR="00E4389F" w:rsidRDefault="00E4389F" w:rsidP="00E4389F">
      <w:pPr>
        <w:pStyle w:val="ListParagraph"/>
        <w:numPr>
          <w:ilvl w:val="1"/>
          <w:numId w:val="1"/>
        </w:numPr>
      </w:pPr>
      <w:r>
        <w:t>Weight Training Versus Strength Training</w:t>
      </w:r>
    </w:p>
    <w:p w:rsidR="00E4389F" w:rsidRDefault="00E4389F" w:rsidP="00E4389F">
      <w:pPr>
        <w:pStyle w:val="ListParagraph"/>
        <w:numPr>
          <w:ilvl w:val="0"/>
          <w:numId w:val="1"/>
        </w:numPr>
      </w:pPr>
      <w:r>
        <w:t>Cycles</w:t>
      </w:r>
    </w:p>
    <w:p w:rsidR="00E4389F" w:rsidRDefault="00E4389F" w:rsidP="00E4389F">
      <w:pPr>
        <w:pStyle w:val="ListParagraph"/>
        <w:numPr>
          <w:ilvl w:val="1"/>
          <w:numId w:val="1"/>
        </w:numPr>
      </w:pPr>
      <w:r>
        <w:t>Developmental</w:t>
      </w:r>
    </w:p>
    <w:p w:rsidR="00E4389F" w:rsidRDefault="00E4389F" w:rsidP="00E4389F">
      <w:pPr>
        <w:pStyle w:val="ListParagraph"/>
        <w:ind w:left="1440"/>
      </w:pPr>
    </w:p>
    <w:p w:rsidR="00E4389F" w:rsidRDefault="00E4389F" w:rsidP="00E4389F">
      <w:pPr>
        <w:pStyle w:val="ListParagraph"/>
        <w:numPr>
          <w:ilvl w:val="1"/>
          <w:numId w:val="1"/>
        </w:numPr>
      </w:pPr>
      <w:r>
        <w:t>Maintenance</w:t>
      </w:r>
    </w:p>
    <w:p w:rsidR="00E4389F" w:rsidRDefault="00E4389F" w:rsidP="00E4389F">
      <w:pPr>
        <w:pStyle w:val="ListParagraph"/>
        <w:numPr>
          <w:ilvl w:val="2"/>
          <w:numId w:val="1"/>
        </w:numPr>
      </w:pPr>
      <w:r>
        <w:t>Traditional</w:t>
      </w:r>
    </w:p>
    <w:p w:rsidR="00E4389F" w:rsidRDefault="00E4389F" w:rsidP="00E4389F">
      <w:pPr>
        <w:pStyle w:val="ListParagraph"/>
        <w:numPr>
          <w:ilvl w:val="2"/>
          <w:numId w:val="1"/>
        </w:numPr>
      </w:pPr>
      <w:r>
        <w:t>Terraced</w:t>
      </w:r>
    </w:p>
    <w:p w:rsidR="00E4389F" w:rsidRDefault="00E4389F" w:rsidP="00E4389F">
      <w:pPr>
        <w:pStyle w:val="ListParagraph"/>
        <w:numPr>
          <w:ilvl w:val="1"/>
          <w:numId w:val="1"/>
        </w:numPr>
      </w:pPr>
      <w:r>
        <w:t>Rest/Cleanse</w:t>
      </w:r>
    </w:p>
    <w:p w:rsidR="00E4389F" w:rsidRDefault="00E4389F" w:rsidP="00E4389F">
      <w:pPr>
        <w:pStyle w:val="ListParagraph"/>
        <w:numPr>
          <w:ilvl w:val="0"/>
          <w:numId w:val="1"/>
        </w:numPr>
      </w:pPr>
      <w:r>
        <w:t>Implements</w:t>
      </w:r>
    </w:p>
    <w:p w:rsidR="00E4389F" w:rsidRDefault="00E4389F" w:rsidP="00E4389F">
      <w:pPr>
        <w:pStyle w:val="ListParagraph"/>
        <w:numPr>
          <w:ilvl w:val="1"/>
          <w:numId w:val="1"/>
        </w:numPr>
      </w:pPr>
      <w:r>
        <w:t>Developmental/Maintenance</w:t>
      </w:r>
    </w:p>
    <w:p w:rsidR="00E4389F" w:rsidRDefault="00E4389F" w:rsidP="00E4389F">
      <w:pPr>
        <w:pStyle w:val="ListParagraph"/>
        <w:numPr>
          <w:ilvl w:val="1"/>
          <w:numId w:val="1"/>
        </w:numPr>
      </w:pPr>
      <w:r>
        <w:t>Rest/Cleanse</w:t>
      </w:r>
    </w:p>
    <w:p w:rsidR="00E4389F" w:rsidRDefault="00E4389F" w:rsidP="00E4389F">
      <w:pPr>
        <w:pStyle w:val="ListParagraph"/>
        <w:numPr>
          <w:ilvl w:val="0"/>
          <w:numId w:val="1"/>
        </w:numPr>
      </w:pPr>
      <w:r>
        <w:t>Programs</w:t>
      </w:r>
    </w:p>
    <w:p w:rsidR="00E4389F" w:rsidRDefault="00E4389F" w:rsidP="00E4389F">
      <w:pPr>
        <w:pStyle w:val="ListParagraph"/>
        <w:numPr>
          <w:ilvl w:val="1"/>
          <w:numId w:val="1"/>
        </w:numPr>
      </w:pPr>
      <w:r>
        <w:t>1-Part</w:t>
      </w:r>
    </w:p>
    <w:p w:rsidR="00E4389F" w:rsidRDefault="00E4389F" w:rsidP="00E4389F">
      <w:pPr>
        <w:pStyle w:val="ListParagraph"/>
        <w:numPr>
          <w:ilvl w:val="1"/>
          <w:numId w:val="1"/>
        </w:numPr>
      </w:pPr>
      <w:r>
        <w:t>2-Part</w:t>
      </w:r>
    </w:p>
    <w:p w:rsidR="00E4389F" w:rsidRDefault="00E4389F" w:rsidP="00E4389F">
      <w:pPr>
        <w:pStyle w:val="ListParagraph"/>
        <w:numPr>
          <w:ilvl w:val="0"/>
          <w:numId w:val="1"/>
        </w:numPr>
      </w:pPr>
      <w:r>
        <w:t>Training Days</w:t>
      </w:r>
    </w:p>
    <w:p w:rsidR="00E4389F" w:rsidRDefault="00E4389F" w:rsidP="00E4389F">
      <w:pPr>
        <w:pStyle w:val="ListParagraph"/>
        <w:numPr>
          <w:ilvl w:val="1"/>
          <w:numId w:val="1"/>
        </w:numPr>
      </w:pPr>
      <w:r>
        <w:t>3 to 1 – 2 to 1</w:t>
      </w:r>
    </w:p>
    <w:p w:rsidR="00E4389F" w:rsidRDefault="00E4389F" w:rsidP="00E4389F">
      <w:pPr>
        <w:pStyle w:val="ListParagraph"/>
        <w:numPr>
          <w:ilvl w:val="1"/>
          <w:numId w:val="1"/>
        </w:numPr>
      </w:pPr>
      <w:r>
        <w:t>2-1</w:t>
      </w:r>
    </w:p>
    <w:p w:rsidR="00E4389F" w:rsidRDefault="00E4389F" w:rsidP="00E4389F">
      <w:pPr>
        <w:pStyle w:val="ListParagraph"/>
        <w:numPr>
          <w:ilvl w:val="1"/>
          <w:numId w:val="1"/>
        </w:numPr>
      </w:pPr>
      <w:r>
        <w:t>6-1</w:t>
      </w:r>
    </w:p>
    <w:p w:rsidR="00E4389F" w:rsidRDefault="00E4389F" w:rsidP="00E4389F">
      <w:pPr>
        <w:pStyle w:val="ListParagraph"/>
        <w:numPr>
          <w:ilvl w:val="0"/>
          <w:numId w:val="1"/>
        </w:numPr>
      </w:pPr>
      <w:r>
        <w:t>Injuries or Sickness</w:t>
      </w:r>
    </w:p>
    <w:p w:rsidR="00E4389F" w:rsidRDefault="00E4389F" w:rsidP="00E4389F">
      <w:pPr>
        <w:pStyle w:val="ListParagraph"/>
        <w:numPr>
          <w:ilvl w:val="1"/>
          <w:numId w:val="1"/>
        </w:numPr>
      </w:pPr>
      <w:r>
        <w:t>10-Day Period</w:t>
      </w:r>
    </w:p>
    <w:p w:rsidR="00E4389F" w:rsidRDefault="00E4389F" w:rsidP="00E4389F">
      <w:pPr>
        <w:pStyle w:val="ListParagraph"/>
        <w:numPr>
          <w:ilvl w:val="0"/>
          <w:numId w:val="1"/>
        </w:numPr>
      </w:pPr>
      <w:r>
        <w:t>Data</w:t>
      </w:r>
    </w:p>
    <w:p w:rsidR="00E4389F" w:rsidRDefault="00E4389F" w:rsidP="00E4389F">
      <w:pPr>
        <w:pStyle w:val="ListParagraph"/>
        <w:numPr>
          <w:ilvl w:val="1"/>
          <w:numId w:val="1"/>
        </w:numPr>
      </w:pPr>
      <w:r>
        <w:t>Determines when to change cycles</w:t>
      </w:r>
    </w:p>
    <w:p w:rsidR="00E4389F" w:rsidRDefault="00E4389F" w:rsidP="00E4389F">
      <w:pPr>
        <w:pStyle w:val="ListParagraph"/>
        <w:numPr>
          <w:ilvl w:val="2"/>
          <w:numId w:val="1"/>
        </w:numPr>
      </w:pPr>
      <w:r>
        <w:t>Throwing Results</w:t>
      </w:r>
    </w:p>
    <w:p w:rsidR="00E4389F" w:rsidRDefault="00E4389F" w:rsidP="00E4389F">
      <w:pPr>
        <w:pStyle w:val="ListParagraph"/>
        <w:numPr>
          <w:ilvl w:val="2"/>
          <w:numId w:val="1"/>
        </w:numPr>
      </w:pPr>
      <w:r>
        <w:t>Best Throw w/Each Implement in That Session</w:t>
      </w:r>
    </w:p>
    <w:p w:rsidR="00E4389F" w:rsidRDefault="00E4389F" w:rsidP="00E4389F">
      <w:pPr>
        <w:pStyle w:val="ListParagraph"/>
        <w:numPr>
          <w:ilvl w:val="1"/>
          <w:numId w:val="1"/>
        </w:numPr>
      </w:pPr>
      <w:r>
        <w:t>Lifting Data</w:t>
      </w:r>
    </w:p>
    <w:p w:rsidR="00E4389F" w:rsidRDefault="00E4389F" w:rsidP="00E4389F">
      <w:pPr>
        <w:pStyle w:val="ListParagraph"/>
        <w:numPr>
          <w:ilvl w:val="2"/>
          <w:numId w:val="1"/>
        </w:numPr>
      </w:pPr>
      <w:r>
        <w:t>Velocity</w:t>
      </w:r>
    </w:p>
    <w:p w:rsidR="00E4389F" w:rsidRDefault="00E4389F" w:rsidP="00E4389F">
      <w:pPr>
        <w:pStyle w:val="ListParagraph"/>
        <w:numPr>
          <w:ilvl w:val="0"/>
          <w:numId w:val="1"/>
        </w:numPr>
      </w:pPr>
      <w:r>
        <w:t>When to Change</w:t>
      </w:r>
    </w:p>
    <w:p w:rsidR="00E4389F" w:rsidRDefault="00E4389F" w:rsidP="00E4389F">
      <w:pPr>
        <w:pStyle w:val="ListParagraph"/>
        <w:numPr>
          <w:ilvl w:val="1"/>
          <w:numId w:val="1"/>
        </w:numPr>
      </w:pPr>
      <w:r>
        <w:t>Cleanse/Rest</w:t>
      </w:r>
    </w:p>
    <w:p w:rsidR="00E4389F" w:rsidRDefault="00E4389F" w:rsidP="00E4389F">
      <w:pPr>
        <w:pStyle w:val="ListParagraph"/>
        <w:numPr>
          <w:ilvl w:val="2"/>
          <w:numId w:val="1"/>
        </w:numPr>
      </w:pPr>
      <w:r>
        <w:t>Length of Cycle</w:t>
      </w:r>
    </w:p>
    <w:p w:rsidR="00E4389F" w:rsidRDefault="00E4389F" w:rsidP="00E4389F">
      <w:pPr>
        <w:pStyle w:val="ListParagraph"/>
        <w:numPr>
          <w:ilvl w:val="1"/>
          <w:numId w:val="1"/>
        </w:numPr>
      </w:pPr>
      <w:r>
        <w:t>Maintenance</w:t>
      </w:r>
    </w:p>
    <w:p w:rsidR="00E4389F" w:rsidRDefault="00E4389F" w:rsidP="00E4389F">
      <w:pPr>
        <w:pStyle w:val="ListParagraph"/>
        <w:numPr>
          <w:ilvl w:val="2"/>
          <w:numId w:val="1"/>
        </w:numPr>
      </w:pPr>
      <w:r>
        <w:t>Length of Cycle</w:t>
      </w:r>
    </w:p>
    <w:p w:rsidR="00E4389F" w:rsidRDefault="00E4389F" w:rsidP="00E4389F">
      <w:pPr>
        <w:pStyle w:val="ListParagraph"/>
        <w:numPr>
          <w:ilvl w:val="0"/>
          <w:numId w:val="1"/>
        </w:numPr>
      </w:pPr>
      <w:r>
        <w:t>Manipulating The Cycle</w:t>
      </w:r>
    </w:p>
    <w:p w:rsidR="00E4389F" w:rsidRDefault="00E4389F" w:rsidP="00E4389F">
      <w:pPr>
        <w:pStyle w:val="ListParagraph"/>
        <w:numPr>
          <w:ilvl w:val="1"/>
          <w:numId w:val="1"/>
        </w:numPr>
      </w:pPr>
      <w:r>
        <w:t>Training Sessions</w:t>
      </w:r>
    </w:p>
    <w:p w:rsidR="00E4389F" w:rsidRDefault="00E4389F" w:rsidP="00E4389F">
      <w:pPr>
        <w:pStyle w:val="ListParagraph"/>
        <w:numPr>
          <w:ilvl w:val="1"/>
          <w:numId w:val="1"/>
        </w:numPr>
      </w:pPr>
      <w:r>
        <w:t>Multiple Peaks</w:t>
      </w:r>
    </w:p>
    <w:p w:rsidR="00E4389F" w:rsidRDefault="00E4389F" w:rsidP="00E4389F">
      <w:pPr>
        <w:pStyle w:val="ListParagraph"/>
        <w:ind w:left="1440"/>
      </w:pPr>
    </w:p>
    <w:p w:rsidR="00E4389F" w:rsidRDefault="00E4389F"/>
    <w:sectPr w:rsidR="00E4389F" w:rsidSect="00A83C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C6318"/>
    <w:multiLevelType w:val="hybridMultilevel"/>
    <w:tmpl w:val="74429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9F"/>
    <w:rsid w:val="00275A12"/>
    <w:rsid w:val="00282E6B"/>
    <w:rsid w:val="00A83C6D"/>
    <w:rsid w:val="00E4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19E59B4-1CFA-48F6-8160-9F46DECA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High School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Garcia</dc:creator>
  <cp:keywords/>
  <dc:description/>
  <cp:lastModifiedBy>Kemeny, Kenton M.</cp:lastModifiedBy>
  <cp:revision>2</cp:revision>
  <dcterms:created xsi:type="dcterms:W3CDTF">2018-12-10T15:40:00Z</dcterms:created>
  <dcterms:modified xsi:type="dcterms:W3CDTF">2018-12-10T15:40:00Z</dcterms:modified>
</cp:coreProperties>
</file>